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70821" w:rsidRPr="00070821" w:rsidTr="00070821">
        <w:tc>
          <w:tcPr>
            <w:tcW w:w="9212" w:type="dxa"/>
          </w:tcPr>
          <w:p w:rsidR="00070821" w:rsidRPr="00070821" w:rsidRDefault="00070821" w:rsidP="00A676E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070821">
              <w:rPr>
                <w:rFonts w:ascii="Times New Roman" w:hAnsi="Times New Roman" w:cs="Times New Roman"/>
                <w:b/>
                <w:sz w:val="28"/>
                <w:szCs w:val="28"/>
              </w:rPr>
              <w:t>PROTOCOLE D'INTERVENTION EN SITUATION DE CRISE</w:t>
            </w:r>
          </w:p>
        </w:tc>
      </w:tr>
    </w:tbl>
    <w:p w:rsidR="00607A54" w:rsidRDefault="00607A54" w:rsidP="00070821">
      <w:pPr>
        <w:rPr>
          <w:rFonts w:ascii="Times New Roman" w:hAnsi="Times New Roman" w:cs="Times New Roman"/>
          <w:b/>
          <w:sz w:val="28"/>
          <w:szCs w:val="28"/>
        </w:rPr>
      </w:pPr>
    </w:p>
    <w:p w:rsidR="00070821" w:rsidRPr="003F6F62" w:rsidRDefault="00070821" w:rsidP="00070821">
      <w:pPr>
        <w:rPr>
          <w:rFonts w:ascii="Times New Roman" w:hAnsi="Times New Roman" w:cs="Times New Roman"/>
          <w:b/>
          <w:sz w:val="24"/>
          <w:szCs w:val="24"/>
        </w:rPr>
      </w:pPr>
      <w:r w:rsidRPr="003F6F62">
        <w:rPr>
          <w:rFonts w:ascii="Times New Roman" w:hAnsi="Times New Roman" w:cs="Times New Roman"/>
          <w:b/>
          <w:sz w:val="24"/>
          <w:szCs w:val="24"/>
        </w:rPr>
        <w:t>1 - Déterminer quelles personnes doivent agir comme soutien lors d'éventuelles situations de crise</w:t>
      </w:r>
    </w:p>
    <w:p w:rsidR="00070821" w:rsidRDefault="00070821" w:rsidP="00070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Régulièrement présentes à l'école, ces personnes possèdent de bonnes habiletés en relation d'aide (professionnels, éducateurs, membres de la direction ou enseignants). Ces personnes sont réparties dans un horaire selon leur disponibilité; on doit prévoir des remplaçants en cas d'absence. Ces personnes peuvent venir soutenir l'intervenant qui en fait la demande, l'élève en difficulté ou le groupe témoin.</w:t>
      </w:r>
    </w:p>
    <w:p w:rsidR="00070821" w:rsidRPr="003F6F62" w:rsidRDefault="00070821" w:rsidP="00070821">
      <w:pPr>
        <w:rPr>
          <w:rFonts w:ascii="Times New Roman" w:hAnsi="Times New Roman" w:cs="Times New Roman"/>
          <w:b/>
          <w:sz w:val="24"/>
          <w:szCs w:val="24"/>
        </w:rPr>
      </w:pPr>
      <w:r w:rsidRPr="003F6F62">
        <w:rPr>
          <w:rFonts w:ascii="Times New Roman" w:hAnsi="Times New Roman" w:cs="Times New Roman"/>
          <w:b/>
          <w:sz w:val="24"/>
          <w:szCs w:val="24"/>
        </w:rPr>
        <w:t>2 - Choisir un "nom de code" (par exemple "code vert", "code 50"...)</w:t>
      </w:r>
    </w:p>
    <w:p w:rsidR="00070821" w:rsidRDefault="00070821" w:rsidP="00070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L'intervenant donne calmement l'alerte en se servant du nom de code ou en envoyant un élève-facteur. La personne disponible est ainsi avertit rapidement.</w:t>
      </w:r>
    </w:p>
    <w:p w:rsidR="00070821" w:rsidRPr="003F6F62" w:rsidRDefault="00070821" w:rsidP="00070821">
      <w:pPr>
        <w:rPr>
          <w:rFonts w:ascii="Times New Roman" w:hAnsi="Times New Roman" w:cs="Times New Roman"/>
          <w:b/>
          <w:sz w:val="24"/>
          <w:szCs w:val="24"/>
        </w:rPr>
      </w:pPr>
      <w:r w:rsidRPr="003F6F62">
        <w:rPr>
          <w:rFonts w:ascii="Times New Roman" w:hAnsi="Times New Roman" w:cs="Times New Roman"/>
          <w:b/>
          <w:sz w:val="24"/>
          <w:szCs w:val="24"/>
        </w:rPr>
        <w:t>3 - Choisir un local</w:t>
      </w:r>
    </w:p>
    <w:p w:rsidR="00070821" w:rsidRDefault="00070821" w:rsidP="00070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Convenir d'un lieu </w:t>
      </w:r>
      <w:r w:rsidR="009449C1">
        <w:rPr>
          <w:rFonts w:ascii="Times New Roman" w:hAnsi="Times New Roman" w:cs="Times New Roman"/>
        </w:rPr>
        <w:t>où</w:t>
      </w:r>
      <w:r>
        <w:rPr>
          <w:rFonts w:ascii="Times New Roman" w:hAnsi="Times New Roman" w:cs="Times New Roman"/>
        </w:rPr>
        <w:t xml:space="preserve"> l'on peut escorter l'élève afin qu'i</w:t>
      </w:r>
      <w:r w:rsidR="003F6F62">
        <w:rPr>
          <w:rFonts w:ascii="Times New Roman" w:hAnsi="Times New Roman" w:cs="Times New Roman"/>
        </w:rPr>
        <w:t>l se calme et reprenne son cont</w:t>
      </w:r>
      <w:r>
        <w:rPr>
          <w:rFonts w:ascii="Times New Roman" w:hAnsi="Times New Roman" w:cs="Times New Roman"/>
        </w:rPr>
        <w:t>rôle avec l'aide de l'adulte.</w:t>
      </w:r>
    </w:p>
    <w:p w:rsidR="00070821" w:rsidRPr="003F6F62" w:rsidRDefault="00070821" w:rsidP="00070821">
      <w:pPr>
        <w:rPr>
          <w:rFonts w:ascii="Times New Roman" w:hAnsi="Times New Roman" w:cs="Times New Roman"/>
          <w:b/>
          <w:sz w:val="24"/>
          <w:szCs w:val="24"/>
        </w:rPr>
      </w:pPr>
      <w:r w:rsidRPr="003F6F62">
        <w:rPr>
          <w:rFonts w:ascii="Times New Roman" w:hAnsi="Times New Roman" w:cs="Times New Roman"/>
          <w:b/>
          <w:sz w:val="24"/>
          <w:szCs w:val="24"/>
        </w:rPr>
        <w:t>4 - Déterminer le moment où l'on doit informer les parents et qui doit le faire</w:t>
      </w:r>
    </w:p>
    <w:p w:rsidR="00070821" w:rsidRDefault="00070821" w:rsidP="00070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personne qui informe les parents peut être celle qui vient appuyer l'intervenant; elle peut aussi le faire plus tard dans le processus.</w:t>
      </w:r>
    </w:p>
    <w:p w:rsidR="00070821" w:rsidRPr="003F6F62" w:rsidRDefault="00070821" w:rsidP="00070821">
      <w:pPr>
        <w:rPr>
          <w:rFonts w:ascii="Times New Roman" w:hAnsi="Times New Roman" w:cs="Times New Roman"/>
          <w:b/>
          <w:sz w:val="24"/>
          <w:szCs w:val="24"/>
        </w:rPr>
      </w:pPr>
      <w:r w:rsidRPr="003F6F62">
        <w:rPr>
          <w:rFonts w:ascii="Times New Roman" w:hAnsi="Times New Roman" w:cs="Times New Roman"/>
          <w:b/>
          <w:sz w:val="24"/>
          <w:szCs w:val="24"/>
        </w:rPr>
        <w:t>5 - Prendre le temps d'analyser le déroulement des évènements</w:t>
      </w:r>
    </w:p>
    <w:p w:rsidR="00070821" w:rsidRDefault="00070821" w:rsidP="00070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Faire un retour sur la crise avec l'élève dans une perspective de responsabilisation et de prévention.</w:t>
      </w:r>
    </w:p>
    <w:p w:rsidR="00070821" w:rsidRPr="003F6F62" w:rsidRDefault="00070821" w:rsidP="00070821">
      <w:pPr>
        <w:rPr>
          <w:rFonts w:ascii="Times New Roman" w:hAnsi="Times New Roman" w:cs="Times New Roman"/>
          <w:b/>
          <w:sz w:val="24"/>
          <w:szCs w:val="24"/>
        </w:rPr>
      </w:pPr>
      <w:r w:rsidRPr="003F6F62">
        <w:rPr>
          <w:rFonts w:ascii="Times New Roman" w:hAnsi="Times New Roman" w:cs="Times New Roman"/>
          <w:b/>
          <w:sz w:val="24"/>
          <w:szCs w:val="24"/>
        </w:rPr>
        <w:t>6 - Prévoir un retour sur les évènements avec les élèves témoins de la situation</w:t>
      </w:r>
    </w:p>
    <w:p w:rsidR="00070821" w:rsidRDefault="00DA4F77" w:rsidP="00070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Répondre à leurs questions et leur permettre d'exprimer leurs émotions.</w:t>
      </w:r>
    </w:p>
    <w:p w:rsidR="00DA4F77" w:rsidRPr="003F6F62" w:rsidRDefault="00DA4F77" w:rsidP="00070821">
      <w:pPr>
        <w:rPr>
          <w:rFonts w:ascii="Times New Roman" w:hAnsi="Times New Roman" w:cs="Times New Roman"/>
          <w:b/>
          <w:sz w:val="24"/>
          <w:szCs w:val="24"/>
        </w:rPr>
      </w:pPr>
      <w:r w:rsidRPr="003F6F62">
        <w:rPr>
          <w:rFonts w:ascii="Times New Roman" w:hAnsi="Times New Roman" w:cs="Times New Roman"/>
          <w:b/>
          <w:sz w:val="24"/>
          <w:szCs w:val="24"/>
        </w:rPr>
        <w:t>7 - Rencontrer les personnes qui ont du intervenir</w:t>
      </w:r>
    </w:p>
    <w:p w:rsidR="00DA4F77" w:rsidRDefault="00DA4F77" w:rsidP="00070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Faire un retour sur la crise avec l'intervenant pour lui permettre d'évacuer l'émotivité vécue et prévoir les suites à donner.</w:t>
      </w:r>
    </w:p>
    <w:p w:rsidR="00DA4F77" w:rsidRPr="003F6F62" w:rsidRDefault="00DA4F77" w:rsidP="00070821">
      <w:pPr>
        <w:rPr>
          <w:rFonts w:ascii="Times New Roman" w:hAnsi="Times New Roman" w:cs="Times New Roman"/>
          <w:b/>
          <w:sz w:val="24"/>
          <w:szCs w:val="24"/>
        </w:rPr>
      </w:pPr>
      <w:r w:rsidRPr="003F6F62">
        <w:rPr>
          <w:rFonts w:ascii="Times New Roman" w:hAnsi="Times New Roman" w:cs="Times New Roman"/>
          <w:b/>
          <w:sz w:val="24"/>
          <w:szCs w:val="24"/>
        </w:rPr>
        <w:t>8 - Informer les autres intervenants si nécessaire</w:t>
      </w:r>
    </w:p>
    <w:p w:rsidR="00DA4F77" w:rsidRDefault="00DA4F77" w:rsidP="00070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Leur faire part de la suite des évènements afin qu'il y ait cohérence dans les moyens d'action.</w:t>
      </w:r>
    </w:p>
    <w:p w:rsidR="00DA4F77" w:rsidRPr="003F6F62" w:rsidRDefault="00DA4F77" w:rsidP="00070821">
      <w:pPr>
        <w:rPr>
          <w:rFonts w:ascii="Times New Roman" w:hAnsi="Times New Roman" w:cs="Times New Roman"/>
          <w:b/>
          <w:sz w:val="24"/>
          <w:szCs w:val="24"/>
        </w:rPr>
      </w:pPr>
      <w:r w:rsidRPr="003F6F62">
        <w:rPr>
          <w:rFonts w:ascii="Times New Roman" w:hAnsi="Times New Roman" w:cs="Times New Roman"/>
          <w:b/>
          <w:sz w:val="24"/>
          <w:szCs w:val="24"/>
        </w:rPr>
        <w:t>9 - Prévoir les conséquences et le suivi</w:t>
      </w:r>
    </w:p>
    <w:p w:rsidR="00DA4F77" w:rsidRDefault="00DA4F77" w:rsidP="00070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Assurer la suite des actions à poser.</w:t>
      </w:r>
    </w:p>
    <w:p w:rsidR="003F6F62" w:rsidRPr="003F6F62" w:rsidRDefault="00DA4F77" w:rsidP="00070821">
      <w:pPr>
        <w:rPr>
          <w:rFonts w:ascii="Times New Roman" w:hAnsi="Times New Roman" w:cs="Times New Roman"/>
          <w:b/>
          <w:sz w:val="24"/>
          <w:szCs w:val="24"/>
        </w:rPr>
      </w:pPr>
      <w:r w:rsidRPr="003F6F62">
        <w:rPr>
          <w:rFonts w:ascii="Times New Roman" w:hAnsi="Times New Roman" w:cs="Times New Roman"/>
          <w:b/>
          <w:sz w:val="24"/>
          <w:szCs w:val="24"/>
        </w:rPr>
        <w:t>10 - Évaluer périodiquement le protocole d'intervention en situation de crise</w:t>
      </w:r>
    </w:p>
    <w:p w:rsidR="00DA4F77" w:rsidRDefault="00DA4F77" w:rsidP="000708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S'assurer de la disponibilité des personnes désignées sur l'horaire d'urgence, prévoir les remplacements en cas d'absence et ajuster le protocole aux nouvelles réalités de l'école.</w:t>
      </w:r>
    </w:p>
    <w:p w:rsidR="003F6F62" w:rsidRDefault="003F6F62" w:rsidP="00070821">
      <w:pPr>
        <w:rPr>
          <w:rFonts w:ascii="Times New Roman" w:hAnsi="Times New Roman" w:cs="Times New Roman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F6F62" w:rsidRPr="00070821" w:rsidTr="003F6F62">
        <w:tc>
          <w:tcPr>
            <w:tcW w:w="9212" w:type="dxa"/>
          </w:tcPr>
          <w:p w:rsidR="003F6F62" w:rsidRPr="00FA5D9E" w:rsidRDefault="003F6F62" w:rsidP="001D51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5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="00FA5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Pr="00FA5D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L'INTERVENTION EN SITUATION DE CRISE</w:t>
            </w:r>
          </w:p>
        </w:tc>
      </w:tr>
    </w:tbl>
    <w:p w:rsidR="00DA4F77" w:rsidRDefault="00DA4F77" w:rsidP="003F6F62">
      <w:pPr>
        <w:rPr>
          <w:rFonts w:ascii="Times New Roman" w:hAnsi="Times New Roman" w:cs="Times New Roman"/>
        </w:rPr>
      </w:pPr>
    </w:p>
    <w:p w:rsidR="00FA5D9E" w:rsidRPr="00352CC8" w:rsidRDefault="00FA5D9E" w:rsidP="003F6F62">
      <w:pPr>
        <w:rPr>
          <w:rFonts w:ascii="Times New Roman" w:hAnsi="Times New Roman" w:cs="Times New Roman"/>
          <w:b/>
          <w:sz w:val="24"/>
          <w:szCs w:val="24"/>
        </w:rPr>
      </w:pPr>
      <w:r w:rsidRPr="00352CC8">
        <w:rPr>
          <w:rFonts w:ascii="Times New Roman" w:hAnsi="Times New Roman" w:cs="Times New Roman"/>
          <w:b/>
          <w:sz w:val="24"/>
          <w:szCs w:val="24"/>
        </w:rPr>
        <w:t>Les objectifs :</w:t>
      </w:r>
    </w:p>
    <w:p w:rsidR="00FA5D9E" w:rsidRDefault="00FA5D9E" w:rsidP="00FA5D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Reconnaître les signes précurseurs d'une crise et savoir intervenir de façon à diminuer les risques d'escalade</w:t>
      </w:r>
    </w:p>
    <w:p w:rsidR="00FA5D9E" w:rsidRDefault="00FA5D9E" w:rsidP="00FA5D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Savoir décrire les différentes phases d'une crise</w:t>
      </w:r>
    </w:p>
    <w:p w:rsidR="00FA5D9E" w:rsidRDefault="00FA5D9E" w:rsidP="00FA5D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Connaître les éléments de base qui permettent d'intervenir efficacement lors d'une situation de crise</w:t>
      </w:r>
    </w:p>
    <w:p w:rsidR="00FA5D9E" w:rsidRDefault="00352CC8" w:rsidP="00FA5D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Connaître les interventions à pratiquer pour ramener l'élève à un niveau d'accalmie si la crise éclate</w:t>
      </w:r>
    </w:p>
    <w:p w:rsidR="00352CC8" w:rsidRDefault="00352CC8" w:rsidP="00FA5D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Connaître les interventions à utiliser pour faire un retour sur la situation de façon à éviter la récidive</w:t>
      </w:r>
    </w:p>
    <w:p w:rsidR="00352CC8" w:rsidRDefault="00352CC8" w:rsidP="00FA5D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Intervenir auprès des parents après la crise</w:t>
      </w:r>
    </w:p>
    <w:p w:rsidR="00352CC8" w:rsidRDefault="00352CC8" w:rsidP="00FA5D9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Savoir rechercher l'aide disponible en milieu scolaire et proposer un protocole d'intervention en situation de crise</w:t>
      </w:r>
    </w:p>
    <w:p w:rsidR="00352CC8" w:rsidRDefault="00352CC8" w:rsidP="00352CC8">
      <w:pPr>
        <w:rPr>
          <w:rFonts w:ascii="Times New Roman" w:hAnsi="Times New Roman" w:cs="Times New Roman"/>
        </w:rPr>
      </w:pPr>
    </w:p>
    <w:p w:rsidR="00312FE2" w:rsidRDefault="00352CC8" w:rsidP="00352CC8">
      <w:pPr>
        <w:rPr>
          <w:rFonts w:ascii="Times New Roman" w:hAnsi="Times New Roman" w:cs="Times New Roman"/>
          <w:b/>
          <w:sz w:val="24"/>
          <w:szCs w:val="24"/>
        </w:rPr>
      </w:pPr>
      <w:r w:rsidRPr="00352CC8">
        <w:rPr>
          <w:rFonts w:ascii="Times New Roman" w:hAnsi="Times New Roman" w:cs="Times New Roman"/>
          <w:b/>
          <w:sz w:val="24"/>
          <w:szCs w:val="24"/>
        </w:rPr>
        <w:t>Phase 1 :</w:t>
      </w:r>
      <w:r w:rsidR="008409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12FE2">
        <w:rPr>
          <w:rFonts w:ascii="Times New Roman" w:hAnsi="Times New Roman" w:cs="Times New Roman"/>
          <w:b/>
          <w:sz w:val="24"/>
          <w:szCs w:val="24"/>
        </w:rPr>
        <w:t>L'apparition de la crise</w:t>
      </w:r>
    </w:p>
    <w:p w:rsidR="00352CC8" w:rsidRDefault="00312FE2" w:rsidP="00352C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840936">
        <w:rPr>
          <w:rFonts w:ascii="Times New Roman" w:hAnsi="Times New Roman" w:cs="Times New Roman"/>
          <w:b/>
          <w:sz w:val="24"/>
          <w:szCs w:val="24"/>
        </w:rPr>
        <w:t xml:space="preserve">Manifestations de l'anxiété </w:t>
      </w:r>
    </w:p>
    <w:p w:rsidR="00352CC8" w:rsidRDefault="00352CC8" w:rsidP="00352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Reconnaître le changement de comportement manifesté par une dépense d'énergie incontrôlée.</w:t>
      </w:r>
    </w:p>
    <w:p w:rsidR="00352CC8" w:rsidRDefault="00352CC8" w:rsidP="00352C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Reconnaître les signes extérieurs indiquant que l'élève vit une situation anxiogène.</w:t>
      </w:r>
    </w:p>
    <w:p w:rsidR="00352CC8" w:rsidRPr="00840936" w:rsidRDefault="00352CC8" w:rsidP="00352C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840936">
        <w:rPr>
          <w:rFonts w:ascii="Times New Roman" w:hAnsi="Times New Roman" w:cs="Times New Roman"/>
        </w:rPr>
        <w:t>son regard change</w:t>
      </w:r>
    </w:p>
    <w:p w:rsidR="00352CC8" w:rsidRPr="00840936" w:rsidRDefault="00352CC8" w:rsidP="00352C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840936">
        <w:rPr>
          <w:rFonts w:ascii="Times New Roman" w:hAnsi="Times New Roman" w:cs="Times New Roman"/>
        </w:rPr>
        <w:t>sa tension musculaire augmente</w:t>
      </w:r>
    </w:p>
    <w:p w:rsidR="00352CC8" w:rsidRPr="00840936" w:rsidRDefault="00352CC8" w:rsidP="00352C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840936">
        <w:rPr>
          <w:rFonts w:ascii="Times New Roman" w:hAnsi="Times New Roman" w:cs="Times New Roman"/>
        </w:rPr>
        <w:t>ses poings se referment</w:t>
      </w:r>
    </w:p>
    <w:p w:rsidR="00352CC8" w:rsidRPr="00840936" w:rsidRDefault="00352CC8" w:rsidP="00352C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840936">
        <w:rPr>
          <w:rFonts w:ascii="Times New Roman" w:hAnsi="Times New Roman" w:cs="Times New Roman"/>
        </w:rPr>
        <w:t>son ton de voix monte</w:t>
      </w:r>
    </w:p>
    <w:p w:rsidR="00352CC8" w:rsidRPr="00840936" w:rsidRDefault="00352CC8" w:rsidP="00352C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840936">
        <w:rPr>
          <w:rFonts w:ascii="Times New Roman" w:hAnsi="Times New Roman" w:cs="Times New Roman"/>
        </w:rPr>
        <w:t>son débit verbal s'accélère</w:t>
      </w:r>
    </w:p>
    <w:p w:rsidR="00352CC8" w:rsidRPr="00840936" w:rsidRDefault="00352CC8" w:rsidP="00352C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840936">
        <w:rPr>
          <w:rFonts w:ascii="Times New Roman" w:hAnsi="Times New Roman" w:cs="Times New Roman"/>
        </w:rPr>
        <w:t>son rythme respiratoire change</w:t>
      </w:r>
    </w:p>
    <w:p w:rsidR="00352CC8" w:rsidRPr="00840936" w:rsidRDefault="00352CC8" w:rsidP="00352C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840936">
        <w:rPr>
          <w:rFonts w:ascii="Times New Roman" w:hAnsi="Times New Roman" w:cs="Times New Roman"/>
        </w:rPr>
        <w:t>il frappe du poing ou du pied</w:t>
      </w:r>
    </w:p>
    <w:p w:rsidR="00352CC8" w:rsidRPr="00840936" w:rsidRDefault="00352CC8" w:rsidP="00352C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840936">
        <w:rPr>
          <w:rFonts w:ascii="Times New Roman" w:hAnsi="Times New Roman" w:cs="Times New Roman"/>
        </w:rPr>
        <w:t>il demeure difficilement assis</w:t>
      </w:r>
    </w:p>
    <w:p w:rsidR="00352CC8" w:rsidRPr="00840936" w:rsidRDefault="00352CC8" w:rsidP="00352CC8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</w:rPr>
      </w:pPr>
      <w:r w:rsidRPr="00840936">
        <w:rPr>
          <w:rFonts w:ascii="Times New Roman" w:hAnsi="Times New Roman" w:cs="Times New Roman"/>
        </w:rPr>
        <w:t>il utilise des paroles blessantes</w:t>
      </w:r>
    </w:p>
    <w:p w:rsidR="00352CC8" w:rsidRDefault="00352CC8" w:rsidP="00352CC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52CC8" w:rsidRDefault="00352CC8" w:rsidP="00352CC8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Intervenir en :</w:t>
      </w:r>
    </w:p>
    <w:p w:rsidR="00352CC8" w:rsidRDefault="00352CC8" w:rsidP="00352CC8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352CC8" w:rsidRPr="00840936" w:rsidRDefault="00352CC8" w:rsidP="00352CC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840936">
        <w:rPr>
          <w:rFonts w:ascii="Times New Roman" w:hAnsi="Times New Roman" w:cs="Times New Roman"/>
        </w:rPr>
        <w:t>abordant l'élève respectueusement pour savoir ce qui l'irrite</w:t>
      </w:r>
    </w:p>
    <w:p w:rsidR="00352CC8" w:rsidRPr="00840936" w:rsidRDefault="00352CC8" w:rsidP="00352CC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840936">
        <w:rPr>
          <w:rFonts w:ascii="Times New Roman" w:hAnsi="Times New Roman" w:cs="Times New Roman"/>
        </w:rPr>
        <w:t>lui démontrant que vous comprenez son inconfort et que vous vous en inquiétez</w:t>
      </w:r>
    </w:p>
    <w:p w:rsidR="00352CC8" w:rsidRPr="00840936" w:rsidRDefault="00352CC8" w:rsidP="00352CC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840936">
        <w:rPr>
          <w:rFonts w:ascii="Times New Roman" w:hAnsi="Times New Roman" w:cs="Times New Roman"/>
        </w:rPr>
        <w:t>en le faisant verbaliser et en restant attentif à son récit</w:t>
      </w:r>
    </w:p>
    <w:p w:rsidR="00352CC8" w:rsidRPr="00840936" w:rsidRDefault="00352CC8" w:rsidP="00352CC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840936">
        <w:rPr>
          <w:rFonts w:ascii="Times New Roman" w:hAnsi="Times New Roman" w:cs="Times New Roman"/>
        </w:rPr>
        <w:t>en pratiquant l'écoute active et en reformulant ses propos</w:t>
      </w:r>
    </w:p>
    <w:p w:rsidR="00352CC8" w:rsidRPr="00840936" w:rsidRDefault="00352CC8" w:rsidP="00352CC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840936">
        <w:rPr>
          <w:rFonts w:ascii="Times New Roman" w:hAnsi="Times New Roman" w:cs="Times New Roman"/>
        </w:rPr>
        <w:t>en restant conscient de vos messages non verbaux</w:t>
      </w:r>
    </w:p>
    <w:p w:rsidR="00352CC8" w:rsidRPr="00840936" w:rsidRDefault="00352CC8" w:rsidP="00352CC8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</w:rPr>
      </w:pPr>
      <w:r w:rsidRPr="00840936">
        <w:rPr>
          <w:rFonts w:ascii="Times New Roman" w:hAnsi="Times New Roman" w:cs="Times New Roman"/>
        </w:rPr>
        <w:t>en respectant l'espace personnel de l'élève</w:t>
      </w:r>
    </w:p>
    <w:p w:rsidR="00840936" w:rsidRDefault="00840936" w:rsidP="00840936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840936" w:rsidRDefault="00840936" w:rsidP="00840936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840936" w:rsidRDefault="00840936" w:rsidP="00840936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40936">
        <w:rPr>
          <w:rFonts w:ascii="Times New Roman" w:hAnsi="Times New Roman" w:cs="Times New Roman"/>
          <w:b/>
          <w:sz w:val="24"/>
          <w:szCs w:val="24"/>
        </w:rPr>
        <w:t>Phase 2 :</w:t>
      </w:r>
      <w:r>
        <w:rPr>
          <w:rFonts w:ascii="Times New Roman" w:hAnsi="Times New Roman" w:cs="Times New Roman"/>
          <w:b/>
          <w:sz w:val="24"/>
          <w:szCs w:val="24"/>
        </w:rPr>
        <w:t xml:space="preserve"> Le développement</w:t>
      </w:r>
    </w:p>
    <w:p w:rsidR="00547E8B" w:rsidRDefault="00547E8B" w:rsidP="00840936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Agitation et escalade</w:t>
      </w:r>
    </w:p>
    <w:p w:rsidR="00547E8B" w:rsidRDefault="00547E8B" w:rsidP="00840936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547E8B" w:rsidRDefault="00547E8B" w:rsidP="00840936">
      <w:pPr>
        <w:pStyle w:val="Paragraphedeliste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Reconnaître l'accélération du rythme des interactions</w:t>
      </w:r>
    </w:p>
    <w:p w:rsidR="00547E8B" w:rsidRDefault="00547E8B" w:rsidP="00840936">
      <w:pPr>
        <w:pStyle w:val="Paragraphedeliste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Reconnaître les signes extérieurs indiquant que l'élève est en processus de perte de contrôle</w:t>
      </w:r>
    </w:p>
    <w:p w:rsidR="00547E8B" w:rsidRPr="00547E8B" w:rsidRDefault="00547E8B" w:rsidP="00840936">
      <w:pPr>
        <w:pStyle w:val="Paragraphedeliste"/>
        <w:ind w:hanging="720"/>
        <w:rPr>
          <w:rFonts w:ascii="Times New Roman" w:hAnsi="Times New Roman" w:cs="Times New Roman"/>
          <w:sz w:val="24"/>
          <w:szCs w:val="24"/>
        </w:rPr>
      </w:pPr>
    </w:p>
    <w:p w:rsidR="00840936" w:rsidRPr="00547E8B" w:rsidRDefault="008956A3" w:rsidP="00547E8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47E8B">
        <w:rPr>
          <w:rFonts w:ascii="Times New Roman" w:hAnsi="Times New Roman" w:cs="Times New Roman"/>
          <w:sz w:val="24"/>
          <w:szCs w:val="24"/>
        </w:rPr>
        <w:t>irrationalité</w:t>
      </w:r>
    </w:p>
    <w:p w:rsidR="00547E8B" w:rsidRDefault="00547E8B" w:rsidP="00547E8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défiance de l'autorité</w:t>
      </w:r>
    </w:p>
    <w:p w:rsidR="00547E8B" w:rsidRDefault="00547E8B" w:rsidP="00547E8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contestation</w:t>
      </w:r>
    </w:p>
    <w:p w:rsidR="00547E8B" w:rsidRDefault="00547E8B" w:rsidP="00547E8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refus de collaborer</w:t>
      </w:r>
    </w:p>
    <w:p w:rsidR="00547E8B" w:rsidRDefault="00547E8B" w:rsidP="00547E8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cris, pleurs, plaintes</w:t>
      </w:r>
    </w:p>
    <w:p w:rsidR="00547E8B" w:rsidRDefault="00547E8B" w:rsidP="00547E8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 blessants</w:t>
      </w:r>
    </w:p>
    <w:p w:rsidR="00547E8B" w:rsidRDefault="00547E8B" w:rsidP="00547E8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escalade verbale</w:t>
      </w:r>
    </w:p>
    <w:p w:rsidR="00547E8B" w:rsidRDefault="00547E8B" w:rsidP="00547E8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intimidation et menace</w:t>
      </w:r>
    </w:p>
    <w:p w:rsidR="00547E8B" w:rsidRDefault="00547E8B" w:rsidP="00547E8B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bris de matériel</w:t>
      </w:r>
    </w:p>
    <w:p w:rsidR="00547E8B" w:rsidRDefault="00547E8B" w:rsidP="00547E8B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547E8B" w:rsidRDefault="00547E8B" w:rsidP="00547E8B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Intervenir en :</w:t>
      </w:r>
    </w:p>
    <w:p w:rsidR="00547E8B" w:rsidRDefault="00547E8B" w:rsidP="00547E8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adoptant une attitude directe et en faisant des phrases courtes pour réitérer vos demandes</w:t>
      </w:r>
    </w:p>
    <w:p w:rsidR="00547E8B" w:rsidRDefault="00547E8B" w:rsidP="00547E8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offrant votre aide à l'élève tout en maintenant vos exigences</w:t>
      </w:r>
    </w:p>
    <w:p w:rsidR="00547E8B" w:rsidRDefault="00547E8B" w:rsidP="00547E8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reflétant les comportements inappropriés à l'élève</w:t>
      </w:r>
    </w:p>
    <w:p w:rsidR="00547E8B" w:rsidRDefault="00547E8B" w:rsidP="00547E8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évitant de le culpabiliser ou d'insister sur son agressivité</w:t>
      </w:r>
    </w:p>
    <w:p w:rsidR="00547E8B" w:rsidRDefault="00547E8B" w:rsidP="00547E8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expliquant pourquoi ses comportements sont inacceptables</w:t>
      </w:r>
    </w:p>
    <w:p w:rsidR="00547E8B" w:rsidRDefault="00547E8B" w:rsidP="00547E8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offrant des alternatives comportementales</w:t>
      </w:r>
    </w:p>
    <w:p w:rsidR="00547E8B" w:rsidRDefault="00547E8B" w:rsidP="00547E8B">
      <w:pPr>
        <w:pStyle w:val="Paragraphedeliste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sécurisant l'environnement e</w:t>
      </w:r>
      <w:r w:rsidR="00CA55B8">
        <w:rPr>
          <w:rFonts w:ascii="Times New Roman" w:hAnsi="Times New Roman" w:cs="Times New Roman"/>
          <w:sz w:val="24"/>
          <w:szCs w:val="24"/>
        </w:rPr>
        <w:t>t en appliquant le plan de ges</w:t>
      </w:r>
      <w:r>
        <w:rPr>
          <w:rFonts w:ascii="Times New Roman" w:hAnsi="Times New Roman" w:cs="Times New Roman"/>
          <w:sz w:val="24"/>
          <w:szCs w:val="24"/>
        </w:rPr>
        <w:t>tion de crise</w:t>
      </w:r>
    </w:p>
    <w:p w:rsidR="00CA55B8" w:rsidRDefault="00CA55B8" w:rsidP="00CA55B8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CA55B8" w:rsidRDefault="00CA55B8" w:rsidP="00CA55B8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CA55B8">
        <w:rPr>
          <w:rFonts w:ascii="Times New Roman" w:hAnsi="Times New Roman" w:cs="Times New Roman"/>
          <w:b/>
          <w:sz w:val="24"/>
          <w:szCs w:val="24"/>
        </w:rPr>
        <w:t>Phase 3 : La désorganisation</w:t>
      </w:r>
    </w:p>
    <w:p w:rsidR="00CA55B8" w:rsidRDefault="00CA55B8" w:rsidP="00CA55B8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L</w:t>
      </w:r>
      <w:r w:rsidRPr="00CA55B8">
        <w:rPr>
          <w:rFonts w:ascii="Times New Roman" w:hAnsi="Times New Roman" w:cs="Times New Roman"/>
          <w:b/>
          <w:sz w:val="24"/>
          <w:szCs w:val="24"/>
        </w:rPr>
        <w:t>'état de panique</w:t>
      </w:r>
    </w:p>
    <w:p w:rsidR="00CA55B8" w:rsidRPr="00CA55B8" w:rsidRDefault="00CA55B8" w:rsidP="00CA55B8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840936" w:rsidRDefault="00CA55B8" w:rsidP="00840936">
      <w:pPr>
        <w:pStyle w:val="Paragraphedeliste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Reconnaître  la décharge importante d'agressivité physique ou verbale.</w:t>
      </w:r>
    </w:p>
    <w:p w:rsidR="00CA55B8" w:rsidRDefault="00CA55B8" w:rsidP="00840936">
      <w:pPr>
        <w:pStyle w:val="Paragraphedeliste"/>
        <w:ind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Reconnaître les signes extérieurs indiquant que l'élève se désorganise et a perdu le contrôle.</w:t>
      </w:r>
    </w:p>
    <w:p w:rsidR="00CA55B8" w:rsidRDefault="00CA55B8" w:rsidP="00840936">
      <w:pPr>
        <w:pStyle w:val="Paragraphedeliste"/>
        <w:ind w:hanging="720"/>
        <w:rPr>
          <w:rFonts w:ascii="Times New Roman" w:hAnsi="Times New Roman" w:cs="Times New Roman"/>
          <w:sz w:val="24"/>
          <w:szCs w:val="24"/>
        </w:rPr>
      </w:pPr>
    </w:p>
    <w:p w:rsidR="004A147C" w:rsidRDefault="004A147C" w:rsidP="004A147C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lance des objets</w:t>
      </w:r>
    </w:p>
    <w:p w:rsidR="004A147C" w:rsidRDefault="004A147C" w:rsidP="004A147C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frappe, mord</w:t>
      </w:r>
    </w:p>
    <w:p w:rsidR="004A147C" w:rsidRDefault="004A147C" w:rsidP="004A147C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insulte et menace</w:t>
      </w:r>
    </w:p>
    <w:p w:rsidR="004A147C" w:rsidRDefault="004A147C" w:rsidP="004A147C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s'automutile</w:t>
      </w:r>
    </w:p>
    <w:p w:rsidR="004A147C" w:rsidRDefault="004A147C" w:rsidP="004A147C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bouscule ses pairs</w:t>
      </w:r>
    </w:p>
    <w:p w:rsidR="004A147C" w:rsidRDefault="004A147C" w:rsidP="004A147C">
      <w:pPr>
        <w:pStyle w:val="Paragraphedeliste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renverse les meubles</w:t>
      </w:r>
    </w:p>
    <w:p w:rsidR="004A147C" w:rsidRDefault="004A147C" w:rsidP="004A14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Intervenir en :</w:t>
      </w:r>
    </w:p>
    <w:p w:rsidR="004A147C" w:rsidRDefault="004A147C" w:rsidP="004A147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parlant avec l'élève de façon calme et non autoritaire en attendant de l'aide</w:t>
      </w:r>
    </w:p>
    <w:p w:rsidR="004A147C" w:rsidRDefault="004A147C" w:rsidP="004A147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conservant une certaine distance physique, mais ne pas le quitter des yeux ni lui tourner le dos</w:t>
      </w:r>
    </w:p>
    <w:p w:rsidR="004A147C" w:rsidRDefault="004A147C" w:rsidP="004A147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éloignant les autres élèves et en écartant les objets potentiellement dangereux</w:t>
      </w:r>
    </w:p>
    <w:p w:rsidR="004A147C" w:rsidRDefault="004A147C" w:rsidP="004A147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redemandant à l'élève de cesser son comportement lors de l'arrivée de la personne en soutien</w:t>
      </w:r>
    </w:p>
    <w:p w:rsidR="004A147C" w:rsidRDefault="004A147C" w:rsidP="004A147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l'invitant à venir discuter avec vous dans un autre lieu</w:t>
      </w:r>
    </w:p>
    <w:p w:rsidR="004A147C" w:rsidRDefault="004A147C" w:rsidP="004A147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s'il refuse, en l'avisant que vous allez l'approcher d'un pas mais qu'il a toujours le choix de vous suivre</w:t>
      </w:r>
    </w:p>
    <w:p w:rsidR="004A147C" w:rsidRDefault="004A147C" w:rsidP="004A147C">
      <w:pPr>
        <w:pStyle w:val="Paragraphedeliste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l'escortant, en tout dernier lieur</w:t>
      </w:r>
      <w:r w:rsidR="008956A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en immobilisant ses bras de façon sécuritaire</w:t>
      </w:r>
    </w:p>
    <w:p w:rsidR="00284861" w:rsidRDefault="00284861" w:rsidP="008956A3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284861" w:rsidRDefault="00284861" w:rsidP="0028486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4861">
        <w:rPr>
          <w:rFonts w:ascii="Times New Roman" w:hAnsi="Times New Roman" w:cs="Times New Roman"/>
          <w:b/>
          <w:sz w:val="24"/>
          <w:szCs w:val="24"/>
        </w:rPr>
        <w:t>Phase 4 : La décom</w:t>
      </w:r>
      <w:r>
        <w:rPr>
          <w:rFonts w:ascii="Times New Roman" w:hAnsi="Times New Roman" w:cs="Times New Roman"/>
          <w:b/>
          <w:sz w:val="24"/>
          <w:szCs w:val="24"/>
        </w:rPr>
        <w:t xml:space="preserve">pression    </w:t>
      </w:r>
    </w:p>
    <w:p w:rsidR="00284861" w:rsidRDefault="00284861" w:rsidP="0028486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Relâchement des tensions     </w:t>
      </w:r>
    </w:p>
    <w:p w:rsidR="00284861" w:rsidRDefault="00284861" w:rsidP="00284861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Reconnaître les échanges plus cohérents et le retour progressif au calme.</w:t>
      </w:r>
    </w:p>
    <w:p w:rsidR="00284861" w:rsidRDefault="00284861" w:rsidP="0028486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Reconnaître les signes extérieurs que l'élève reprend son contrôle.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84861" w:rsidRDefault="00284861" w:rsidP="00284861">
      <w:pPr>
        <w:pStyle w:val="Paragraphedeliste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284861">
        <w:rPr>
          <w:rFonts w:ascii="Times New Roman" w:hAnsi="Times New Roman" w:cs="Times New Roman"/>
          <w:sz w:val="24"/>
          <w:szCs w:val="24"/>
        </w:rPr>
        <w:t>fatigue</w:t>
      </w:r>
      <w:r>
        <w:rPr>
          <w:rFonts w:ascii="Times New Roman" w:hAnsi="Times New Roman" w:cs="Times New Roman"/>
          <w:sz w:val="24"/>
          <w:szCs w:val="24"/>
        </w:rPr>
        <w:t xml:space="preserve"> physique et moral</w:t>
      </w:r>
    </w:p>
    <w:p w:rsidR="00284861" w:rsidRDefault="00284861" w:rsidP="00284861">
      <w:pPr>
        <w:pStyle w:val="Paragraphedeliste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tête basse</w:t>
      </w:r>
    </w:p>
    <w:p w:rsidR="00284861" w:rsidRDefault="00284861" w:rsidP="00284861">
      <w:pPr>
        <w:pStyle w:val="Paragraphedeliste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regard fuyant</w:t>
      </w:r>
    </w:p>
    <w:p w:rsidR="00284861" w:rsidRDefault="00284861" w:rsidP="00284861">
      <w:pPr>
        <w:pStyle w:val="Paragraphedeliste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peur des conséquences</w:t>
      </w:r>
    </w:p>
    <w:p w:rsidR="00284861" w:rsidRDefault="00284861" w:rsidP="00284861">
      <w:pPr>
        <w:pStyle w:val="Paragraphedeliste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 dépressifs</w:t>
      </w:r>
    </w:p>
    <w:p w:rsidR="00284861" w:rsidRDefault="00284861" w:rsidP="00284861">
      <w:pPr>
        <w:pStyle w:val="Paragraphedeliste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pleurs, tristesse</w:t>
      </w:r>
    </w:p>
    <w:p w:rsidR="00284861" w:rsidRDefault="00284861" w:rsidP="00284861">
      <w:pPr>
        <w:pStyle w:val="Paragraphedeliste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expression de découragement</w:t>
      </w:r>
    </w:p>
    <w:p w:rsidR="00284861" w:rsidRDefault="00284861" w:rsidP="00284861">
      <w:pPr>
        <w:pStyle w:val="Paragraphedeliste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mutisme</w:t>
      </w:r>
    </w:p>
    <w:p w:rsidR="00284861" w:rsidRDefault="00284861" w:rsidP="00284861">
      <w:pPr>
        <w:pStyle w:val="Paragraphedeliste"/>
        <w:numPr>
          <w:ilvl w:val="0"/>
          <w:numId w:val="11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 plus cohérents</w:t>
      </w:r>
    </w:p>
    <w:p w:rsidR="00284861" w:rsidRDefault="00284861" w:rsidP="00284861">
      <w:pPr>
        <w:pStyle w:val="Paragraphedelist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284861" w:rsidRDefault="00284861" w:rsidP="005E2F44">
      <w:pPr>
        <w:pStyle w:val="Paragraphedeliste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E2F44">
        <w:rPr>
          <w:rFonts w:ascii="Times New Roman" w:hAnsi="Times New Roman" w:cs="Times New Roman"/>
          <w:sz w:val="24"/>
          <w:szCs w:val="24"/>
        </w:rPr>
        <w:t>Intervenir en :</w:t>
      </w:r>
    </w:p>
    <w:p w:rsidR="005E2F44" w:rsidRDefault="005E2F44" w:rsidP="005E2F44">
      <w:pPr>
        <w:pStyle w:val="Paragraphedeliste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5E2F44" w:rsidRDefault="005E2F44" w:rsidP="005E2F44">
      <w:pPr>
        <w:pStyle w:val="Paragraphedeliste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isolant l'élève dans un endroit sécuritaire et sous surveillance</w:t>
      </w:r>
    </w:p>
    <w:p w:rsidR="005E2F44" w:rsidRDefault="005E2F44" w:rsidP="005E2F44">
      <w:pPr>
        <w:pStyle w:val="Paragraphedeliste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lui donnant le temps de retrouver son calme</w:t>
      </w:r>
    </w:p>
    <w:p w:rsidR="005E2F44" w:rsidRDefault="005E2F44" w:rsidP="005E2F44">
      <w:pPr>
        <w:pStyle w:val="Paragraphedeliste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attendant que chacun ait</w:t>
      </w:r>
      <w:r w:rsidR="00CB212E">
        <w:rPr>
          <w:rFonts w:ascii="Times New Roman" w:hAnsi="Times New Roman" w:cs="Times New Roman"/>
          <w:sz w:val="24"/>
          <w:szCs w:val="24"/>
        </w:rPr>
        <w:t xml:space="preserve"> retrouvé son calme avant d'entreprendre une discussion</w:t>
      </w:r>
    </w:p>
    <w:p w:rsidR="00CB212E" w:rsidRDefault="00A43747" w:rsidP="00A43747">
      <w:pPr>
        <w:pStyle w:val="Paragraphedeliste"/>
        <w:numPr>
          <w:ilvl w:val="0"/>
          <w:numId w:val="12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selon le jugement de l'adulte, possibilité de donner une tâche simple à effectuer sans toutefois l'exiger (fiche de réflexion, remettre le local en ordre...).</w:t>
      </w:r>
    </w:p>
    <w:p w:rsidR="00A43747" w:rsidRDefault="00A43747" w:rsidP="00A43747">
      <w:pPr>
        <w:pStyle w:val="Paragraphedelist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7D7F8F" w:rsidRDefault="007D7F8F" w:rsidP="00A43747">
      <w:pPr>
        <w:pStyle w:val="Paragraphedeliste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A43747" w:rsidRDefault="00A43747" w:rsidP="00A43747">
      <w:pPr>
        <w:pStyle w:val="Paragraphedeliste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A43747">
        <w:rPr>
          <w:rFonts w:ascii="Times New Roman" w:hAnsi="Times New Roman" w:cs="Times New Roman"/>
          <w:b/>
          <w:sz w:val="24"/>
          <w:szCs w:val="24"/>
        </w:rPr>
        <w:t>Phase 5 :</w:t>
      </w:r>
      <w:r>
        <w:rPr>
          <w:rFonts w:ascii="Times New Roman" w:hAnsi="Times New Roman" w:cs="Times New Roman"/>
          <w:b/>
          <w:sz w:val="24"/>
          <w:szCs w:val="24"/>
        </w:rPr>
        <w:t xml:space="preserve"> La récupération</w:t>
      </w:r>
    </w:p>
    <w:p w:rsidR="00A43747" w:rsidRDefault="00A43747" w:rsidP="00A43747">
      <w:pPr>
        <w:pStyle w:val="Paragraphedeliste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Décrire - Exprimer - Évaluer - Réparer - Assumer</w:t>
      </w:r>
    </w:p>
    <w:p w:rsidR="00A43747" w:rsidRDefault="00A43747" w:rsidP="00A43747">
      <w:pPr>
        <w:pStyle w:val="Paragraphedeliste"/>
        <w:spacing w:after="12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43747" w:rsidRDefault="00A43747" w:rsidP="00A43747">
      <w:pPr>
        <w:pStyle w:val="Paragraphedeliste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Moment déterminant dans le processus d'intervention : l'élève est capable d'effectuer un retour à la rationalisation et de porter un regard critique sur son comportement.</w:t>
      </w:r>
    </w:p>
    <w:p w:rsidR="00A43747" w:rsidRPr="00A43747" w:rsidRDefault="00A43747" w:rsidP="00A43747">
      <w:pPr>
        <w:pStyle w:val="Paragraphedeliste"/>
        <w:spacing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840936" w:rsidRDefault="00840936" w:rsidP="00840936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840936" w:rsidRDefault="00840936" w:rsidP="00840936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7D7F8F" w:rsidRDefault="007D7F8F" w:rsidP="00840936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7D7F8F" w:rsidRDefault="007D7F8F" w:rsidP="00840936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7D7F8F" w:rsidRDefault="007D7F8F" w:rsidP="00840936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7D7F8F" w:rsidRDefault="007D7F8F" w:rsidP="00840936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7D7F8F" w:rsidRDefault="007D7F8F" w:rsidP="00840936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</w:t>
      </w:r>
    </w:p>
    <w:tbl>
      <w:tblPr>
        <w:tblStyle w:val="Grille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7D7F8F" w:rsidRPr="007D7F8F" w:rsidTr="007D7F8F">
        <w:tc>
          <w:tcPr>
            <w:tcW w:w="9212" w:type="dxa"/>
          </w:tcPr>
          <w:p w:rsidR="007D7F8F" w:rsidRPr="007D7F8F" w:rsidRDefault="007D7F8F" w:rsidP="00A458BC">
            <w:pPr>
              <w:pStyle w:val="Paragraphedeliste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Pr="007D7F8F">
              <w:rPr>
                <w:rFonts w:ascii="Times New Roman" w:hAnsi="Times New Roman" w:cs="Times New Roman"/>
                <w:b/>
                <w:sz w:val="24"/>
                <w:szCs w:val="24"/>
              </w:rPr>
              <w:t>GUIDE D'ENTRETIEN AVEC L'ELEVE APRES LA CRISE</w:t>
            </w:r>
          </w:p>
        </w:tc>
      </w:tr>
    </w:tbl>
    <w:p w:rsidR="007D7F8F" w:rsidRDefault="007D7F8F" w:rsidP="00840936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7722C" w:rsidRDefault="0067722C" w:rsidP="00840936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7722C" w:rsidRDefault="0067722C" w:rsidP="00840936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67722C" w:rsidRDefault="0067722C" w:rsidP="00840936">
      <w:pPr>
        <w:pStyle w:val="Paragraphedeliste"/>
        <w:ind w:hanging="720"/>
        <w:rPr>
          <w:rFonts w:ascii="Times New Roman" w:hAnsi="Times New Roman" w:cs="Times New Roman"/>
          <w:b/>
          <w:sz w:val="24"/>
          <w:szCs w:val="24"/>
        </w:rPr>
      </w:pPr>
    </w:p>
    <w:p w:rsidR="00840936" w:rsidRDefault="007D7F8F" w:rsidP="00840936">
      <w:pPr>
        <w:pStyle w:val="Paragraphedeliste"/>
        <w:ind w:hanging="720"/>
        <w:rPr>
          <w:rFonts w:ascii="Times New Roman" w:hAnsi="Times New Roman" w:cs="Times New Roman"/>
          <w:sz w:val="24"/>
          <w:szCs w:val="24"/>
        </w:rPr>
      </w:pPr>
      <w:r w:rsidRPr="007D7F8F">
        <w:rPr>
          <w:rFonts w:ascii="Times New Roman" w:hAnsi="Times New Roman" w:cs="Times New Roman"/>
          <w:sz w:val="24"/>
          <w:szCs w:val="24"/>
        </w:rPr>
        <w:t>1 - S'assurer que l'élève est disposé à discuter</w:t>
      </w:r>
    </w:p>
    <w:p w:rsidR="0067722C" w:rsidRDefault="0067722C" w:rsidP="00840936">
      <w:pPr>
        <w:pStyle w:val="Paragraphedeliste"/>
        <w:ind w:hanging="720"/>
        <w:rPr>
          <w:rFonts w:ascii="Times New Roman" w:hAnsi="Times New Roman" w:cs="Times New Roman"/>
          <w:sz w:val="24"/>
          <w:szCs w:val="24"/>
        </w:rPr>
      </w:pPr>
    </w:p>
    <w:p w:rsidR="007D7F8F" w:rsidRDefault="007D7F8F" w:rsidP="007D7F8F">
      <w:pPr>
        <w:pStyle w:val="Paragraphedeliste"/>
        <w:ind w:lef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772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7722C">
        <w:rPr>
          <w:rFonts w:ascii="Times New Roman" w:hAnsi="Times New Roman" w:cs="Times New Roman"/>
          <w:sz w:val="24"/>
          <w:szCs w:val="24"/>
        </w:rPr>
        <w:t xml:space="preserve">2 -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7F94">
        <w:rPr>
          <w:rFonts w:ascii="Times New Roman" w:hAnsi="Times New Roman" w:cs="Times New Roman"/>
          <w:sz w:val="24"/>
          <w:szCs w:val="24"/>
        </w:rPr>
        <w:t>Éviter</w:t>
      </w:r>
      <w:r>
        <w:rPr>
          <w:rFonts w:ascii="Times New Roman" w:hAnsi="Times New Roman" w:cs="Times New Roman"/>
          <w:sz w:val="24"/>
          <w:szCs w:val="24"/>
        </w:rPr>
        <w:t xml:space="preserve"> de moraliser, de faire des reproches ou de chercher des explications. Pour l'instant, permettre simplement à l'élève</w:t>
      </w:r>
      <w:r w:rsidR="0067722C">
        <w:rPr>
          <w:rFonts w:ascii="Times New Roman" w:hAnsi="Times New Roman" w:cs="Times New Roman"/>
          <w:sz w:val="24"/>
          <w:szCs w:val="24"/>
        </w:rPr>
        <w:t xml:space="preserve"> de raconter les évènements. Lui demander par exemple "Que s'est-il passé?", "Comment as-tu réagi?".</w:t>
      </w:r>
    </w:p>
    <w:p w:rsidR="0067722C" w:rsidRDefault="0067722C" w:rsidP="007D7F8F">
      <w:pPr>
        <w:pStyle w:val="Paragraphedeliste"/>
        <w:ind w:left="0" w:hanging="720"/>
        <w:rPr>
          <w:rFonts w:ascii="Times New Roman" w:hAnsi="Times New Roman" w:cs="Times New Roman"/>
          <w:sz w:val="24"/>
          <w:szCs w:val="24"/>
        </w:rPr>
      </w:pP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3 - Inciter l'élève à employer le "je" lorsqu'il parle et faire de même.</w:t>
      </w: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4 - Lui demander de déterminer les sentiments qu'il a éprouvés juste avant la crise, pendant la crise et après la crise.</w:t>
      </w: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5 - Amener l'élève à exprimer les buts qu'il espérait atteindre en adoptant ce comportement.</w:t>
      </w: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6 - Lui demander comment il perçoit ce qu'ont vécu les autres élèves pendant la crise et comment il estime qu'ils ont pu se sentir.</w:t>
      </w: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7 - Chercher avec lui d'autres moyens d'atteindre ses buts dont il pourrait se servir la prochaine fois.</w:t>
      </w: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8 - Prévoir avec lui, des moyens pour éviter une prochaine désorganisation</w:t>
      </w: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9 - Discuter avec lui des moyens à prendre pour réparer les dégâts causés et rétablir la situation auprès </w:t>
      </w:r>
      <w:r w:rsidR="008956A3">
        <w:rPr>
          <w:rFonts w:ascii="Times New Roman" w:hAnsi="Times New Roman" w:cs="Times New Roman"/>
          <w:sz w:val="24"/>
          <w:szCs w:val="24"/>
        </w:rPr>
        <w:t>des autres élèves</w:t>
      </w: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10 - Annoncer les conséquences prévues pour ce type de comportement inacceptable (les appliquer même s'il supplie, qu'il a des craintes...)</w:t>
      </w: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11 - Prévoir les suites à cette rencontre </w:t>
      </w:r>
      <w:r w:rsidR="008956A3">
        <w:rPr>
          <w:rFonts w:ascii="Times New Roman" w:hAnsi="Times New Roman" w:cs="Times New Roman"/>
          <w:sz w:val="24"/>
          <w:szCs w:val="24"/>
        </w:rPr>
        <w:t>(rencontre</w:t>
      </w:r>
      <w:r>
        <w:rPr>
          <w:rFonts w:ascii="Times New Roman" w:hAnsi="Times New Roman" w:cs="Times New Roman"/>
          <w:sz w:val="24"/>
          <w:szCs w:val="24"/>
        </w:rPr>
        <w:t xml:space="preserve"> avec les parents, suspension, retour de l'élève en classe, étude de cas...)</w:t>
      </w: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12 - Remercier l'élève de sa collaboration et de son implication lors de son entretien.</w:t>
      </w:r>
    </w:p>
    <w:p w:rsidR="0067722C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67722C" w:rsidRPr="007D7F8F" w:rsidRDefault="0067722C" w:rsidP="0067722C">
      <w:pPr>
        <w:pStyle w:val="Paragraphedeliste"/>
        <w:ind w:left="0"/>
        <w:rPr>
          <w:rFonts w:ascii="Times New Roman" w:hAnsi="Times New Roman" w:cs="Times New Roman"/>
          <w:sz w:val="24"/>
          <w:szCs w:val="24"/>
        </w:rPr>
      </w:pPr>
    </w:p>
    <w:p w:rsidR="00352CC8" w:rsidRPr="00352CC8" w:rsidRDefault="00352CC8" w:rsidP="00352CC8">
      <w:pPr>
        <w:rPr>
          <w:rFonts w:ascii="Times New Roman" w:hAnsi="Times New Roman" w:cs="Times New Roman"/>
        </w:rPr>
      </w:pPr>
    </w:p>
    <w:sectPr w:rsidR="00352CC8" w:rsidRPr="00352CC8" w:rsidSect="00607A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38C" w:rsidRDefault="0033638C" w:rsidP="0033638C">
      <w:pPr>
        <w:spacing w:after="0" w:line="240" w:lineRule="auto"/>
      </w:pPr>
      <w:r>
        <w:separator/>
      </w:r>
    </w:p>
  </w:endnote>
  <w:endnote w:type="continuationSeparator" w:id="0">
    <w:p w:rsidR="0033638C" w:rsidRDefault="0033638C" w:rsidP="003363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70C0"/>
      </w:rPr>
      <w:id w:val="-1528481940"/>
      <w:docPartObj>
        <w:docPartGallery w:val="Page Numbers (Bottom of Page)"/>
        <w:docPartUnique/>
      </w:docPartObj>
    </w:sdtPr>
    <w:sdtEndPr/>
    <w:sdtContent>
      <w:sdt>
        <w:sdtPr>
          <w:rPr>
            <w:color w:val="0070C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33638C" w:rsidRPr="0033638C" w:rsidRDefault="0033638C">
            <w:pPr>
              <w:pStyle w:val="Pieddepage"/>
              <w:jc w:val="right"/>
              <w:rPr>
                <w:color w:val="0070C0"/>
              </w:rPr>
            </w:pPr>
            <w:r w:rsidRPr="0033638C">
              <w:rPr>
                <w:i/>
                <w:color w:val="0070C0"/>
                <w:sz w:val="20"/>
                <w:szCs w:val="20"/>
              </w:rPr>
              <w:t xml:space="preserve">Notes de Sandrine Helfrich d’après une intervention de </w:t>
            </w:r>
            <w:r w:rsidRPr="0033638C">
              <w:rPr>
                <w:i/>
                <w:iCs/>
                <w:color w:val="0070C0"/>
                <w:sz w:val="20"/>
                <w:szCs w:val="20"/>
              </w:rPr>
              <w:t>Dimitri Afgoustidis</w:t>
            </w:r>
            <w:r w:rsidRPr="0033638C">
              <w:rPr>
                <w:i/>
                <w:color w:val="0070C0"/>
                <w:sz w:val="20"/>
                <w:szCs w:val="20"/>
              </w:rPr>
              <w:t>, INSHEA, 2015</w:t>
            </w:r>
            <w:r>
              <w:rPr>
                <w:color w:val="0070C0"/>
                <w:sz w:val="20"/>
                <w:szCs w:val="20"/>
              </w:rPr>
              <w:t xml:space="preserve">                   </w:t>
            </w:r>
            <w:r w:rsidRPr="0033638C">
              <w:rPr>
                <w:color w:val="0070C0"/>
                <w:sz w:val="20"/>
                <w:szCs w:val="20"/>
              </w:rPr>
              <w:t xml:space="preserve">Page </w:t>
            </w:r>
            <w:r w:rsidRPr="0033638C">
              <w:rPr>
                <w:b/>
                <w:bCs/>
                <w:color w:val="0070C0"/>
                <w:sz w:val="20"/>
                <w:szCs w:val="20"/>
              </w:rPr>
              <w:fldChar w:fldCharType="begin"/>
            </w:r>
            <w:r w:rsidRPr="0033638C">
              <w:rPr>
                <w:b/>
                <w:bCs/>
                <w:color w:val="0070C0"/>
                <w:sz w:val="20"/>
                <w:szCs w:val="20"/>
              </w:rPr>
              <w:instrText>PAGE</w:instrText>
            </w:r>
            <w:r w:rsidRPr="0033638C">
              <w:rPr>
                <w:b/>
                <w:bCs/>
                <w:color w:val="0070C0"/>
                <w:sz w:val="20"/>
                <w:szCs w:val="20"/>
              </w:rPr>
              <w:fldChar w:fldCharType="separate"/>
            </w:r>
            <w:r w:rsidR="00870797">
              <w:rPr>
                <w:b/>
                <w:bCs/>
                <w:noProof/>
                <w:color w:val="0070C0"/>
                <w:sz w:val="20"/>
                <w:szCs w:val="20"/>
              </w:rPr>
              <w:t>1</w:t>
            </w:r>
            <w:r w:rsidRPr="0033638C">
              <w:rPr>
                <w:b/>
                <w:bCs/>
                <w:color w:val="0070C0"/>
                <w:sz w:val="20"/>
                <w:szCs w:val="20"/>
              </w:rPr>
              <w:fldChar w:fldCharType="end"/>
            </w:r>
            <w:r w:rsidRPr="0033638C">
              <w:rPr>
                <w:color w:val="0070C0"/>
                <w:sz w:val="20"/>
                <w:szCs w:val="20"/>
              </w:rPr>
              <w:t xml:space="preserve"> sur </w:t>
            </w:r>
            <w:r w:rsidRPr="0033638C">
              <w:rPr>
                <w:b/>
                <w:bCs/>
                <w:color w:val="0070C0"/>
                <w:sz w:val="20"/>
                <w:szCs w:val="20"/>
              </w:rPr>
              <w:fldChar w:fldCharType="begin"/>
            </w:r>
            <w:r w:rsidRPr="0033638C">
              <w:rPr>
                <w:b/>
                <w:bCs/>
                <w:color w:val="0070C0"/>
                <w:sz w:val="20"/>
                <w:szCs w:val="20"/>
              </w:rPr>
              <w:instrText>NUMPAGES</w:instrText>
            </w:r>
            <w:r w:rsidRPr="0033638C">
              <w:rPr>
                <w:b/>
                <w:bCs/>
                <w:color w:val="0070C0"/>
                <w:sz w:val="20"/>
                <w:szCs w:val="20"/>
              </w:rPr>
              <w:fldChar w:fldCharType="separate"/>
            </w:r>
            <w:r w:rsidR="00870797">
              <w:rPr>
                <w:b/>
                <w:bCs/>
                <w:noProof/>
                <w:color w:val="0070C0"/>
                <w:sz w:val="20"/>
                <w:szCs w:val="20"/>
              </w:rPr>
              <w:t>5</w:t>
            </w:r>
            <w:r w:rsidRPr="0033638C">
              <w:rPr>
                <w:b/>
                <w:bCs/>
                <w:color w:val="0070C0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38C" w:rsidRDefault="0033638C" w:rsidP="0033638C">
      <w:pPr>
        <w:spacing w:after="0" w:line="240" w:lineRule="auto"/>
      </w:pPr>
      <w:r>
        <w:separator/>
      </w:r>
    </w:p>
  </w:footnote>
  <w:footnote w:type="continuationSeparator" w:id="0">
    <w:p w:rsidR="0033638C" w:rsidRDefault="0033638C" w:rsidP="003363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95A"/>
    <w:multiLevelType w:val="hybridMultilevel"/>
    <w:tmpl w:val="C95EA898"/>
    <w:lvl w:ilvl="0" w:tplc="040C000D">
      <w:start w:val="1"/>
      <w:numFmt w:val="bullet"/>
      <w:lvlText w:val=""/>
      <w:lvlJc w:val="left"/>
      <w:pPr>
        <w:ind w:left="-63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>
    <w:nsid w:val="0C7E714F"/>
    <w:multiLevelType w:val="hybridMultilevel"/>
    <w:tmpl w:val="C1B61E9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B4F"/>
    <w:multiLevelType w:val="hybridMultilevel"/>
    <w:tmpl w:val="09C66D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12845"/>
    <w:multiLevelType w:val="hybridMultilevel"/>
    <w:tmpl w:val="1ADE030C"/>
    <w:lvl w:ilvl="0" w:tplc="040C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0F557421"/>
    <w:multiLevelType w:val="hybridMultilevel"/>
    <w:tmpl w:val="B0AAF7E0"/>
    <w:lvl w:ilvl="0" w:tplc="040C000D">
      <w:start w:val="1"/>
      <w:numFmt w:val="bullet"/>
      <w:lvlText w:val=""/>
      <w:lvlJc w:val="left"/>
      <w:pPr>
        <w:ind w:left="57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5">
    <w:nsid w:val="13FF4D9A"/>
    <w:multiLevelType w:val="hybridMultilevel"/>
    <w:tmpl w:val="ABB4CA7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43030A"/>
    <w:multiLevelType w:val="hybridMultilevel"/>
    <w:tmpl w:val="AA24A2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7C53BE"/>
    <w:multiLevelType w:val="hybridMultilevel"/>
    <w:tmpl w:val="F4D8924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F0E39"/>
    <w:multiLevelType w:val="hybridMultilevel"/>
    <w:tmpl w:val="BA22481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A13A13"/>
    <w:multiLevelType w:val="hybridMultilevel"/>
    <w:tmpl w:val="7B04AB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D35FD"/>
    <w:multiLevelType w:val="hybridMultilevel"/>
    <w:tmpl w:val="D0447B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7D7A62"/>
    <w:multiLevelType w:val="hybridMultilevel"/>
    <w:tmpl w:val="B0B45A1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1"/>
  </w:num>
  <w:num w:numId="5">
    <w:abstractNumId w:val="7"/>
  </w:num>
  <w:num w:numId="6">
    <w:abstractNumId w:val="6"/>
  </w:num>
  <w:num w:numId="7">
    <w:abstractNumId w:val="10"/>
  </w:num>
  <w:num w:numId="8">
    <w:abstractNumId w:val="4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21"/>
    <w:rsid w:val="00070821"/>
    <w:rsid w:val="001633AD"/>
    <w:rsid w:val="00284861"/>
    <w:rsid w:val="00312FE2"/>
    <w:rsid w:val="0033638C"/>
    <w:rsid w:val="00352CC8"/>
    <w:rsid w:val="003F6F62"/>
    <w:rsid w:val="004659F7"/>
    <w:rsid w:val="004A147C"/>
    <w:rsid w:val="00547E8B"/>
    <w:rsid w:val="005E2F44"/>
    <w:rsid w:val="00607A54"/>
    <w:rsid w:val="0067722C"/>
    <w:rsid w:val="006E7F94"/>
    <w:rsid w:val="007D7F8F"/>
    <w:rsid w:val="00840936"/>
    <w:rsid w:val="00870797"/>
    <w:rsid w:val="008956A3"/>
    <w:rsid w:val="009449C1"/>
    <w:rsid w:val="00A43747"/>
    <w:rsid w:val="00CA55B8"/>
    <w:rsid w:val="00CB212E"/>
    <w:rsid w:val="00DA4F77"/>
    <w:rsid w:val="00FA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7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5D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38C"/>
  </w:style>
  <w:style w:type="paragraph" w:styleId="Pieddepage">
    <w:name w:val="footer"/>
    <w:basedOn w:val="Normal"/>
    <w:link w:val="PieddepageCar"/>
    <w:uiPriority w:val="99"/>
    <w:unhideWhenUsed/>
    <w:rsid w:val="003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3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A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70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A5D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38C"/>
  </w:style>
  <w:style w:type="paragraph" w:styleId="Pieddepage">
    <w:name w:val="footer"/>
    <w:basedOn w:val="Normal"/>
    <w:link w:val="PieddepageCar"/>
    <w:uiPriority w:val="99"/>
    <w:unhideWhenUsed/>
    <w:rsid w:val="003363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3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1253</Words>
  <Characters>6893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Thierry Isambert</cp:lastModifiedBy>
  <cp:revision>2</cp:revision>
  <cp:lastPrinted>2015-04-04T09:24:00Z</cp:lastPrinted>
  <dcterms:created xsi:type="dcterms:W3CDTF">2015-10-29T21:46:00Z</dcterms:created>
  <dcterms:modified xsi:type="dcterms:W3CDTF">2015-10-29T21:46:00Z</dcterms:modified>
</cp:coreProperties>
</file>